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72CF" w14:textId="77777777" w:rsidR="004263E0" w:rsidRPr="00BF51A8" w:rsidRDefault="004D1456">
      <w:pPr>
        <w:rPr>
          <w:rFonts w:cstheme="minorHAnsi"/>
          <w:b/>
          <w:color w:val="FF0000"/>
          <w:sz w:val="32"/>
          <w:u w:val="single"/>
          <w:lang w:val="en-IN"/>
        </w:rPr>
      </w:pPr>
      <w:r>
        <w:rPr>
          <w:rFonts w:cstheme="minorHAnsi"/>
          <w:b/>
          <w:color w:val="FF0000"/>
          <w:sz w:val="32"/>
          <w:u w:val="single"/>
          <w:lang w:val="en-IN"/>
        </w:rPr>
        <w:t xml:space="preserve">NINE </w:t>
      </w:r>
      <w:r w:rsidR="00845595" w:rsidRPr="00BF51A8">
        <w:rPr>
          <w:rFonts w:cstheme="minorHAnsi"/>
          <w:b/>
          <w:color w:val="FF0000"/>
          <w:sz w:val="32"/>
          <w:u w:val="single"/>
          <w:lang w:val="en-IN"/>
        </w:rPr>
        <w:t xml:space="preserve">STEPS TO BUYING </w:t>
      </w:r>
      <w:proofErr w:type="gramStart"/>
      <w:r w:rsidR="00845595" w:rsidRPr="00BF51A8">
        <w:rPr>
          <w:rFonts w:cstheme="minorHAnsi"/>
          <w:b/>
          <w:color w:val="FF0000"/>
          <w:sz w:val="32"/>
          <w:u w:val="single"/>
          <w:lang w:val="en-IN"/>
        </w:rPr>
        <w:t>A  PRE</w:t>
      </w:r>
      <w:proofErr w:type="gramEnd"/>
      <w:r w:rsidR="00845595" w:rsidRPr="00BF51A8">
        <w:rPr>
          <w:rFonts w:cstheme="minorHAnsi"/>
          <w:b/>
          <w:color w:val="FF0000"/>
          <w:sz w:val="32"/>
          <w:u w:val="single"/>
          <w:lang w:val="en-IN"/>
        </w:rPr>
        <w:t>-OWNED CAR ...</w:t>
      </w:r>
    </w:p>
    <w:p w14:paraId="40144524" w14:textId="6A443376" w:rsidR="003C7078" w:rsidRPr="00BF51A8" w:rsidRDefault="00845595" w:rsidP="00845595">
      <w:pPr>
        <w:pStyle w:val="ListParagraph"/>
        <w:numPr>
          <w:ilvl w:val="0"/>
          <w:numId w:val="3"/>
        </w:numPr>
        <w:rPr>
          <w:rFonts w:cstheme="minorHAnsi"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 xml:space="preserve">Make a list of potential </w:t>
      </w:r>
      <w:r w:rsidR="00EA3834" w:rsidRPr="00BF51A8">
        <w:rPr>
          <w:rFonts w:cstheme="minorHAnsi"/>
          <w:b/>
          <w:sz w:val="24"/>
          <w:lang w:val="en-IN"/>
        </w:rPr>
        <w:t>vehicles</w:t>
      </w:r>
      <w:r w:rsidR="00EA3834" w:rsidRPr="00BF51A8">
        <w:rPr>
          <w:rFonts w:cstheme="minorHAnsi"/>
          <w:sz w:val="24"/>
          <w:lang w:val="en-IN"/>
        </w:rPr>
        <w:t>:</w:t>
      </w:r>
      <w:r w:rsidR="003C7078" w:rsidRPr="00BF51A8">
        <w:rPr>
          <w:rFonts w:cstheme="minorHAnsi"/>
          <w:sz w:val="24"/>
          <w:lang w:val="en-IN"/>
        </w:rPr>
        <w:t xml:space="preserve"> </w:t>
      </w:r>
    </w:p>
    <w:p w14:paraId="64AD5D07" w14:textId="0BAB5B77" w:rsidR="00845595" w:rsidRPr="00BF51A8" w:rsidRDefault="003C7078" w:rsidP="003C7078">
      <w:pPr>
        <w:ind w:left="720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Japanese, American, Korean, Chinese, European you have a huge list.  SUV, 4WD, Sedan, Coupe, 4 /6/8 cylinder and what engine </w:t>
      </w:r>
      <w:proofErr w:type="gramStart"/>
      <w:r w:rsidR="00EA3834" w:rsidRPr="00BF51A8">
        <w:rPr>
          <w:rFonts w:cstheme="minorHAnsi"/>
          <w:sz w:val="24"/>
          <w:lang w:val="en-IN"/>
        </w:rPr>
        <w:t xml:space="preserve">capacity,  </w:t>
      </w:r>
      <w:r w:rsidRPr="00BF51A8">
        <w:rPr>
          <w:rFonts w:cstheme="minorHAnsi"/>
          <w:sz w:val="24"/>
          <w:lang w:val="en-IN"/>
        </w:rPr>
        <w:t>it</w:t>
      </w:r>
      <w:proofErr w:type="gramEnd"/>
      <w:r w:rsidRPr="00BF51A8">
        <w:rPr>
          <w:rFonts w:cstheme="minorHAnsi"/>
          <w:sz w:val="24"/>
          <w:lang w:val="en-IN"/>
        </w:rPr>
        <w:t xml:space="preserve"> all depends on your need and what you can afford.  Also bear in the mind the annual cost of owning the </w:t>
      </w:r>
      <w:r w:rsidR="00EA3834" w:rsidRPr="00BF51A8">
        <w:rPr>
          <w:rFonts w:cstheme="minorHAnsi"/>
          <w:sz w:val="24"/>
          <w:lang w:val="en-IN"/>
        </w:rPr>
        <w:t>vehicle!</w:t>
      </w:r>
      <w:r w:rsidRPr="00BF51A8">
        <w:rPr>
          <w:rFonts w:cstheme="minorHAnsi"/>
          <w:sz w:val="24"/>
          <w:lang w:val="en-IN"/>
        </w:rPr>
        <w:t xml:space="preserve"> </w:t>
      </w:r>
    </w:p>
    <w:p w14:paraId="69D6C569" w14:textId="77777777" w:rsidR="00845595" w:rsidRPr="00BF51A8" w:rsidRDefault="00845595" w:rsidP="00845595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 xml:space="preserve">Check market prices </w:t>
      </w:r>
    </w:p>
    <w:p w14:paraId="6F602E40" w14:textId="10847145" w:rsidR="003C7078" w:rsidRPr="00BF51A8" w:rsidRDefault="003C7078" w:rsidP="003C7078">
      <w:pPr>
        <w:pStyle w:val="ListParagraph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Keep in mind the model year, mileage, accident history, current condition, tyre and paint condition, does everything inside </w:t>
      </w:r>
      <w:r w:rsidR="00EA3834" w:rsidRPr="00BF51A8">
        <w:rPr>
          <w:rFonts w:cstheme="minorHAnsi"/>
          <w:sz w:val="24"/>
          <w:lang w:val="en-IN"/>
        </w:rPr>
        <w:t>work?</w:t>
      </w:r>
      <w:r w:rsidRPr="00BF51A8">
        <w:rPr>
          <w:rFonts w:cstheme="minorHAnsi"/>
          <w:sz w:val="24"/>
          <w:lang w:val="en-IN"/>
        </w:rPr>
        <w:t xml:space="preserve"> </w:t>
      </w:r>
    </w:p>
    <w:p w14:paraId="57DB36AC" w14:textId="77777777" w:rsidR="00845595" w:rsidRPr="00BF51A8" w:rsidRDefault="00845595" w:rsidP="00845595">
      <w:pPr>
        <w:pStyle w:val="ListParagraph"/>
        <w:rPr>
          <w:rFonts w:cstheme="minorHAnsi"/>
          <w:sz w:val="24"/>
          <w:lang w:val="en-IN"/>
        </w:rPr>
      </w:pPr>
    </w:p>
    <w:p w14:paraId="0FCD5435" w14:textId="77777777" w:rsidR="00845595" w:rsidRPr="00BF51A8" w:rsidRDefault="00845595" w:rsidP="00845595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>Contact the sellers</w:t>
      </w:r>
    </w:p>
    <w:p w14:paraId="5324220F" w14:textId="77777777" w:rsidR="003C7078" w:rsidRPr="00BF51A8" w:rsidRDefault="003C7078" w:rsidP="003C7078">
      <w:pPr>
        <w:pStyle w:val="ListParagraph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Used Car dealers, Direct advertisers, Websites – there are so many sources of information. </w:t>
      </w:r>
    </w:p>
    <w:p w14:paraId="2C3B8B1E" w14:textId="77777777" w:rsidR="003C7078" w:rsidRPr="00BF51A8" w:rsidRDefault="003C7078" w:rsidP="003C7078">
      <w:pPr>
        <w:pStyle w:val="ListParagraph"/>
        <w:rPr>
          <w:rFonts w:cstheme="minorHAnsi"/>
          <w:sz w:val="24"/>
          <w:lang w:val="en-IN"/>
        </w:rPr>
      </w:pPr>
    </w:p>
    <w:p w14:paraId="0354C66F" w14:textId="77777777" w:rsidR="00845595" w:rsidRPr="00BF51A8" w:rsidRDefault="00845595" w:rsidP="00845595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 xml:space="preserve">Check the full vehicle history </w:t>
      </w:r>
    </w:p>
    <w:p w14:paraId="664D3D34" w14:textId="64CAA7F4" w:rsidR="003C7078" w:rsidRPr="00BF51A8" w:rsidRDefault="003C7078" w:rsidP="003C7078">
      <w:pPr>
        <w:ind w:left="720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If it is a local car go to the dealership with the plate, VIN or chassis number. If </w:t>
      </w:r>
      <w:r w:rsidR="00EA3834" w:rsidRPr="00BF51A8">
        <w:rPr>
          <w:rFonts w:cstheme="minorHAnsi"/>
          <w:sz w:val="24"/>
          <w:lang w:val="en-IN"/>
        </w:rPr>
        <w:t>it’s</w:t>
      </w:r>
      <w:r w:rsidRPr="00BF51A8">
        <w:rPr>
          <w:rFonts w:cstheme="minorHAnsi"/>
          <w:sz w:val="24"/>
          <w:lang w:val="en-IN"/>
        </w:rPr>
        <w:t xml:space="preserve"> a car from abroad sometimes you can get details with the VIN from certain websites or ask to be given the history. </w:t>
      </w:r>
    </w:p>
    <w:p w14:paraId="3C31EC87" w14:textId="77777777" w:rsidR="00845595" w:rsidRPr="00BF51A8" w:rsidRDefault="00845595" w:rsidP="00845595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>Have the car Inspected</w:t>
      </w:r>
      <w:r w:rsidR="003C7078" w:rsidRPr="00BF51A8">
        <w:rPr>
          <w:rFonts w:cstheme="minorHAnsi"/>
          <w:b/>
          <w:sz w:val="24"/>
          <w:lang w:val="en-IN"/>
        </w:rPr>
        <w:t xml:space="preserve"> and get a full report </w:t>
      </w:r>
    </w:p>
    <w:p w14:paraId="624BD274" w14:textId="3016693B" w:rsidR="003C7078" w:rsidRPr="00BF51A8" w:rsidRDefault="00EA3834" w:rsidP="003C7078">
      <w:pPr>
        <w:ind w:left="720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>The 25</w:t>
      </w:r>
      <w:r w:rsidR="003C7078" w:rsidRPr="00BF51A8">
        <w:rPr>
          <w:rFonts w:cstheme="minorHAnsi"/>
          <w:sz w:val="24"/>
          <w:lang w:val="en-IN"/>
        </w:rPr>
        <w:t xml:space="preserve"> or 50 Rials that you spend on an inspection is well worth the hassle for future peace of mind. </w:t>
      </w:r>
    </w:p>
    <w:p w14:paraId="11D59D10" w14:textId="77777777" w:rsidR="00845595" w:rsidRPr="00BF51A8" w:rsidRDefault="00845595" w:rsidP="00845595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>Test-drive the car</w:t>
      </w:r>
    </w:p>
    <w:p w14:paraId="4AF71806" w14:textId="75480E32" w:rsidR="003C7078" w:rsidRPr="00BF51A8" w:rsidRDefault="003C7078" w:rsidP="003C7078">
      <w:pPr>
        <w:ind w:left="720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Does it feel </w:t>
      </w:r>
      <w:r w:rsidR="00EA3834" w:rsidRPr="00BF51A8">
        <w:rPr>
          <w:rFonts w:cstheme="minorHAnsi"/>
          <w:sz w:val="24"/>
          <w:lang w:val="en-IN"/>
        </w:rPr>
        <w:t>right, are</w:t>
      </w:r>
      <w:r w:rsidRPr="00BF51A8">
        <w:rPr>
          <w:rFonts w:cstheme="minorHAnsi"/>
          <w:sz w:val="24"/>
          <w:lang w:val="en-IN"/>
        </w:rPr>
        <w:t xml:space="preserve"> there unexplained noises, vibrations, </w:t>
      </w:r>
      <w:r w:rsidR="00EA3834" w:rsidRPr="00BF51A8">
        <w:rPr>
          <w:rFonts w:cstheme="minorHAnsi"/>
          <w:sz w:val="24"/>
          <w:lang w:val="en-IN"/>
        </w:rPr>
        <w:t>shakes?</w:t>
      </w:r>
    </w:p>
    <w:p w14:paraId="04617447" w14:textId="77777777" w:rsidR="00845595" w:rsidRPr="00BF51A8" w:rsidRDefault="00845595" w:rsidP="00BF51A8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>Negotiate a good deal</w:t>
      </w:r>
    </w:p>
    <w:p w14:paraId="29B66FF5" w14:textId="77777777" w:rsidR="003C7078" w:rsidRPr="00BF51A8" w:rsidRDefault="003C7078" w:rsidP="00BF51A8">
      <w:pPr>
        <w:ind w:left="720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That’s and art by itself, but always set a price at which you will refuse to negotiate further. </w:t>
      </w:r>
    </w:p>
    <w:p w14:paraId="56F1CB44" w14:textId="77777777" w:rsidR="00BF51A8" w:rsidRPr="00BF51A8" w:rsidRDefault="00845595" w:rsidP="00BF51A8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 xml:space="preserve">Arrange finance if required </w:t>
      </w:r>
    </w:p>
    <w:p w14:paraId="150FD190" w14:textId="6EBF9945" w:rsidR="00845595" w:rsidRPr="00BF51A8" w:rsidRDefault="003C7078" w:rsidP="00BF51A8">
      <w:pPr>
        <w:ind w:left="720"/>
        <w:rPr>
          <w:rFonts w:cstheme="minorHAnsi"/>
          <w:sz w:val="24"/>
          <w:lang w:val="en-IN"/>
        </w:rPr>
      </w:pPr>
      <w:r w:rsidRPr="00BF51A8">
        <w:rPr>
          <w:rFonts w:cstheme="minorHAnsi"/>
          <w:sz w:val="24"/>
          <w:lang w:val="en-IN"/>
        </w:rPr>
        <w:t xml:space="preserve">The equated monthly instalment payment as a general </w:t>
      </w:r>
      <w:r w:rsidR="00EA3834" w:rsidRPr="00BF51A8">
        <w:rPr>
          <w:rFonts w:cstheme="minorHAnsi"/>
          <w:sz w:val="24"/>
          <w:lang w:val="en-IN"/>
        </w:rPr>
        <w:t>rule should</w:t>
      </w:r>
      <w:r w:rsidRPr="00BF51A8">
        <w:rPr>
          <w:rFonts w:cstheme="minorHAnsi"/>
          <w:sz w:val="24"/>
          <w:lang w:val="en-IN"/>
        </w:rPr>
        <w:t xml:space="preserve"> not exceed 20% of your take home salary. </w:t>
      </w:r>
      <w:r w:rsidR="00BF51A8" w:rsidRPr="00BF51A8">
        <w:rPr>
          <w:rFonts w:cstheme="minorHAnsi"/>
          <w:sz w:val="24"/>
          <w:lang w:val="en-IN"/>
        </w:rPr>
        <w:t xml:space="preserve"> </w:t>
      </w:r>
      <w:r w:rsidR="00845595" w:rsidRPr="00BF51A8">
        <w:rPr>
          <w:rFonts w:cstheme="minorHAnsi"/>
          <w:sz w:val="24"/>
          <w:lang w:val="en-IN"/>
        </w:rPr>
        <w:t xml:space="preserve">Choose a comfortable instalment </w:t>
      </w:r>
    </w:p>
    <w:p w14:paraId="1AE73D55" w14:textId="685582E8" w:rsidR="00845595" w:rsidRDefault="00845595" w:rsidP="00BF51A8">
      <w:pPr>
        <w:pStyle w:val="ListParagraph"/>
        <w:numPr>
          <w:ilvl w:val="0"/>
          <w:numId w:val="3"/>
        </w:numPr>
        <w:rPr>
          <w:rFonts w:cstheme="minorHAnsi"/>
          <w:b/>
          <w:sz w:val="24"/>
          <w:lang w:val="en-IN"/>
        </w:rPr>
      </w:pPr>
      <w:r w:rsidRPr="00BF51A8">
        <w:rPr>
          <w:rFonts w:cstheme="minorHAnsi"/>
          <w:b/>
          <w:sz w:val="24"/>
          <w:lang w:val="en-IN"/>
        </w:rPr>
        <w:t>Transfer insurance and ownership</w:t>
      </w:r>
      <w:r w:rsidR="00BF51A8" w:rsidRPr="00BF51A8">
        <w:rPr>
          <w:rFonts w:cstheme="minorHAnsi"/>
          <w:b/>
          <w:sz w:val="24"/>
          <w:lang w:val="en-IN"/>
        </w:rPr>
        <w:t xml:space="preserve"> immediately. </w:t>
      </w:r>
    </w:p>
    <w:p w14:paraId="338BEA1B" w14:textId="33A37858" w:rsidR="00EA3834" w:rsidRDefault="00EA3834" w:rsidP="00EA3834">
      <w:pPr>
        <w:rPr>
          <w:rFonts w:cstheme="minorHAnsi"/>
          <w:b/>
          <w:sz w:val="24"/>
          <w:lang w:val="en-IN"/>
        </w:rPr>
      </w:pPr>
    </w:p>
    <w:p w14:paraId="35A45FCD" w14:textId="7DFC1E3A" w:rsidR="00EA3834" w:rsidRDefault="00EA3834" w:rsidP="00EA3834">
      <w:pPr>
        <w:rPr>
          <w:rFonts w:cstheme="minorHAnsi"/>
          <w:b/>
          <w:sz w:val="24"/>
          <w:lang w:val="en-IN"/>
        </w:rPr>
      </w:pPr>
    </w:p>
    <w:p w14:paraId="76B6C207" w14:textId="77777777" w:rsidR="00EA3834" w:rsidRPr="00B76C0C" w:rsidRDefault="00EA3834" w:rsidP="00EA3834">
      <w:pPr>
        <w:bidi/>
        <w:rPr>
          <w:b/>
          <w:bCs/>
          <w:color w:val="FF0000"/>
          <w:sz w:val="28"/>
          <w:szCs w:val="28"/>
        </w:rPr>
      </w:pPr>
      <w:r w:rsidRPr="00B76C0C">
        <w:rPr>
          <w:rFonts w:cs="Arial"/>
          <w:b/>
          <w:bCs/>
          <w:color w:val="FF0000"/>
          <w:sz w:val="28"/>
          <w:szCs w:val="28"/>
          <w:rtl/>
        </w:rPr>
        <w:lastRenderedPageBreak/>
        <w:t>تسع خطوات لشراء سيارة مستعملة ...</w:t>
      </w:r>
    </w:p>
    <w:p w14:paraId="5C3E6E05" w14:textId="77777777" w:rsidR="00EA3834" w:rsidRDefault="00EA3834" w:rsidP="00EA3834">
      <w:pPr>
        <w:bidi/>
      </w:pPr>
      <w:r>
        <w:rPr>
          <w:rFonts w:cs="Arial"/>
          <w:rtl/>
        </w:rPr>
        <w:t>1</w:t>
      </w:r>
      <w:r w:rsidRPr="00B76C0C">
        <w:rPr>
          <w:rFonts w:cs="Arial"/>
          <w:b/>
          <w:bCs/>
          <w:sz w:val="24"/>
          <w:szCs w:val="24"/>
          <w:rtl/>
        </w:rPr>
        <w:t>. ضع قائمة بالمركبات المحتملة:</w:t>
      </w:r>
    </w:p>
    <w:p w14:paraId="620FA0BD" w14:textId="77777777" w:rsidR="00EA3834" w:rsidRDefault="00EA3834" w:rsidP="00EA3834">
      <w:pPr>
        <w:bidi/>
        <w:rPr>
          <w:rFonts w:cs="Arial"/>
          <w:rtl/>
        </w:rPr>
      </w:pPr>
      <w:r>
        <w:rPr>
          <w:rFonts w:cs="Arial"/>
          <w:rtl/>
        </w:rPr>
        <w:t>اليابانية والأمريكية والكورية والصينية والأوروبية لديك قائمة ضخمة. سيارات الدفع الرباعي ، سيدان ، كوبيه ، 4/6/8 سلندر وسعة المحرك ، كل هذا يتوقف على حاجتك و</w:t>
      </w:r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ميزانيتك</w:t>
      </w:r>
      <w:r>
        <w:rPr>
          <w:rFonts w:cs="Arial"/>
          <w:rtl/>
        </w:rPr>
        <w:t>. ضع في اعتبارك أيضًا التكلفة السنوية لامتلاك السيارة</w:t>
      </w:r>
      <w:r>
        <w:rPr>
          <w:rFonts w:cs="Arial" w:hint="cs"/>
          <w:rtl/>
        </w:rPr>
        <w:t>.</w:t>
      </w:r>
    </w:p>
    <w:p w14:paraId="0C965438" w14:textId="77777777" w:rsidR="00EA3834" w:rsidRDefault="00EA3834" w:rsidP="00EA3834">
      <w:pPr>
        <w:bidi/>
      </w:pPr>
    </w:p>
    <w:p w14:paraId="7E29AED9" w14:textId="77777777" w:rsidR="00EA3834" w:rsidRPr="00B76C0C" w:rsidRDefault="00EA3834" w:rsidP="00EA3834">
      <w:pPr>
        <w:bidi/>
        <w:rPr>
          <w:b/>
          <w:bCs/>
          <w:sz w:val="24"/>
          <w:szCs w:val="24"/>
        </w:rPr>
      </w:pPr>
      <w:r>
        <w:rPr>
          <w:rFonts w:cs="Arial"/>
          <w:rtl/>
        </w:rPr>
        <w:t>2</w:t>
      </w:r>
      <w:r w:rsidRPr="00B76C0C">
        <w:rPr>
          <w:rFonts w:cs="Arial"/>
          <w:b/>
          <w:bCs/>
          <w:sz w:val="24"/>
          <w:szCs w:val="24"/>
          <w:rtl/>
        </w:rPr>
        <w:t>. التحقق من أسعار السوق</w:t>
      </w:r>
    </w:p>
    <w:p w14:paraId="2025B81D" w14:textId="77777777" w:rsidR="00EA3834" w:rsidRDefault="00EA3834" w:rsidP="00EA3834">
      <w:pPr>
        <w:bidi/>
      </w:pPr>
      <w:r>
        <w:rPr>
          <w:rFonts w:cs="Arial"/>
          <w:rtl/>
        </w:rPr>
        <w:t>ضع في اعتبارك سنة الطراز ، وعدد الكيلومترات ، وسجل الحوادث ، والحالة الحالية ، وحالة الإطارات والطلاء ، فهل يعمل كل شيء بالداخل</w:t>
      </w:r>
      <w:r>
        <w:rPr>
          <w:rFonts w:cs="Arial" w:hint="cs"/>
          <w:rtl/>
        </w:rPr>
        <w:t xml:space="preserve"> السيارة</w:t>
      </w:r>
      <w:r>
        <w:rPr>
          <w:rFonts w:cs="Arial"/>
          <w:rtl/>
        </w:rPr>
        <w:t>؟</w:t>
      </w:r>
    </w:p>
    <w:p w14:paraId="6214FEFC" w14:textId="77777777" w:rsidR="00EA3834" w:rsidRDefault="00EA3834" w:rsidP="00EA3834">
      <w:pPr>
        <w:bidi/>
      </w:pPr>
    </w:p>
    <w:p w14:paraId="5A86EA34" w14:textId="77777777" w:rsidR="00EA3834" w:rsidRPr="00B76C0C" w:rsidRDefault="00EA3834" w:rsidP="00EA3834">
      <w:pPr>
        <w:bidi/>
        <w:rPr>
          <w:b/>
          <w:bCs/>
        </w:rPr>
      </w:pPr>
      <w:r>
        <w:rPr>
          <w:rFonts w:cs="Arial"/>
          <w:rtl/>
        </w:rPr>
        <w:t>3</w:t>
      </w:r>
      <w:r w:rsidRPr="00B76C0C">
        <w:rPr>
          <w:rFonts w:cs="Arial"/>
          <w:b/>
          <w:bCs/>
          <w:rtl/>
        </w:rPr>
        <w:t>. اتصل بالبائعين</w:t>
      </w:r>
    </w:p>
    <w:p w14:paraId="04D3B2DF" w14:textId="77777777" w:rsidR="00EA3834" w:rsidRDefault="00EA3834" w:rsidP="00EA3834">
      <w:pPr>
        <w:bidi/>
      </w:pPr>
      <w:r>
        <w:rPr>
          <w:rFonts w:cs="Arial"/>
          <w:rtl/>
        </w:rPr>
        <w:t>تجار السيارات المستعملة والمعلنون المباشرون والمواقع الإلكترونية - هناك العديد من مصادر المعلومات.</w:t>
      </w:r>
    </w:p>
    <w:p w14:paraId="4881D0A8" w14:textId="77777777" w:rsidR="00EA3834" w:rsidRDefault="00EA3834" w:rsidP="00EA3834">
      <w:pPr>
        <w:bidi/>
      </w:pPr>
    </w:p>
    <w:p w14:paraId="372E86FD" w14:textId="77777777" w:rsidR="00EA3834" w:rsidRPr="00B76C0C" w:rsidRDefault="00EA3834" w:rsidP="00EA3834">
      <w:pPr>
        <w:bidi/>
        <w:rPr>
          <w:b/>
          <w:bCs/>
        </w:rPr>
      </w:pPr>
      <w:r>
        <w:rPr>
          <w:rFonts w:cs="Arial"/>
          <w:rtl/>
        </w:rPr>
        <w:t>4</w:t>
      </w:r>
      <w:r w:rsidRPr="00B76C0C">
        <w:rPr>
          <w:rFonts w:cs="Arial"/>
          <w:b/>
          <w:bCs/>
          <w:rtl/>
        </w:rPr>
        <w:t>. تحقق من تاريخ السيارة الكامل</w:t>
      </w:r>
    </w:p>
    <w:p w14:paraId="0EFD561B" w14:textId="77777777" w:rsidR="00EA3834" w:rsidRDefault="00EA3834" w:rsidP="00EA3834">
      <w:pPr>
        <w:bidi/>
        <w:rPr>
          <w:rFonts w:cs="Arial"/>
          <w:rtl/>
        </w:rPr>
      </w:pPr>
      <w:r>
        <w:rPr>
          <w:rFonts w:cs="Arial"/>
          <w:rtl/>
        </w:rPr>
        <w:t xml:space="preserve">إذا كانت سيارة محلية ، فانتقل إلى الوكيل مع رقم اللوحة أو </w:t>
      </w:r>
      <w:r>
        <w:t>VIN</w:t>
      </w:r>
      <w:r>
        <w:rPr>
          <w:rFonts w:cs="Arial"/>
          <w:rtl/>
        </w:rPr>
        <w:t xml:space="preserve"> أو الهيكل. إذا كانت سيارة من الخارج ، يمكنك أحيانًا الحصول على تفاصيل مع </w:t>
      </w:r>
      <w:r>
        <w:t>VIN</w:t>
      </w:r>
      <w:r>
        <w:rPr>
          <w:rFonts w:cs="Arial"/>
          <w:rtl/>
        </w:rPr>
        <w:t xml:space="preserve"> من مواقع معينة أو طلب الحصول على السجل.</w:t>
      </w:r>
    </w:p>
    <w:p w14:paraId="27DCF425" w14:textId="77777777" w:rsidR="00EA3834" w:rsidRDefault="00EA3834" w:rsidP="00EA3834">
      <w:pPr>
        <w:bidi/>
      </w:pPr>
    </w:p>
    <w:p w14:paraId="628EFAF8" w14:textId="77777777" w:rsidR="00EA3834" w:rsidRPr="00B76C0C" w:rsidRDefault="00EA3834" w:rsidP="00EA3834">
      <w:pPr>
        <w:bidi/>
        <w:rPr>
          <w:b/>
          <w:bCs/>
          <w:sz w:val="24"/>
          <w:szCs w:val="24"/>
        </w:rPr>
      </w:pPr>
      <w:r>
        <w:rPr>
          <w:rFonts w:cs="Arial"/>
          <w:rtl/>
        </w:rPr>
        <w:t>5</w:t>
      </w:r>
      <w:r w:rsidRPr="00B76C0C">
        <w:rPr>
          <w:rFonts w:cs="Arial"/>
          <w:b/>
          <w:bCs/>
          <w:sz w:val="24"/>
          <w:szCs w:val="24"/>
          <w:rtl/>
        </w:rPr>
        <w:t>. فحص السيارة والحصول على تقرير كامل</w:t>
      </w:r>
    </w:p>
    <w:p w14:paraId="223ED988" w14:textId="77777777" w:rsidR="00EA3834" w:rsidRDefault="00EA3834" w:rsidP="00EA3834">
      <w:pPr>
        <w:bidi/>
        <w:rPr>
          <w:rFonts w:cs="Arial"/>
          <w:rtl/>
        </w:rPr>
      </w:pPr>
      <w:r>
        <w:rPr>
          <w:rFonts w:cs="Arial"/>
          <w:rtl/>
        </w:rPr>
        <w:t>إن الـ 25 أو 50 ريالًا التي تنفقها على الفحص تستحق العناء من أجل راحة البال في المستقبل.</w:t>
      </w:r>
    </w:p>
    <w:p w14:paraId="602BFD49" w14:textId="77777777" w:rsidR="00EA3834" w:rsidRDefault="00EA3834" w:rsidP="00EA3834">
      <w:pPr>
        <w:bidi/>
      </w:pPr>
    </w:p>
    <w:p w14:paraId="12A0D348" w14:textId="77777777" w:rsidR="00EA3834" w:rsidRPr="00B76C0C" w:rsidRDefault="00EA3834" w:rsidP="00EA3834">
      <w:pPr>
        <w:bidi/>
        <w:rPr>
          <w:b/>
          <w:bCs/>
        </w:rPr>
      </w:pPr>
      <w:r w:rsidRPr="00B76C0C">
        <w:rPr>
          <w:rFonts w:cs="Arial"/>
          <w:b/>
          <w:bCs/>
          <w:rtl/>
        </w:rPr>
        <w:t>6. اختبر قيادة السيارة</w:t>
      </w:r>
    </w:p>
    <w:p w14:paraId="3ED62B00" w14:textId="77777777" w:rsidR="00EA3834" w:rsidRDefault="00EA3834" w:rsidP="00EA3834">
      <w:pPr>
        <w:bidi/>
        <w:rPr>
          <w:rFonts w:cs="Arial"/>
          <w:rtl/>
        </w:rPr>
      </w:pPr>
      <w:r>
        <w:rPr>
          <w:rFonts w:cs="Arial"/>
          <w:rtl/>
        </w:rPr>
        <w:t>هل تشعر بالرضا ، هل هناك ضوضاء أو اهتزازات أو اهتزازات غير مبررة؟</w:t>
      </w:r>
    </w:p>
    <w:p w14:paraId="393C8188" w14:textId="77777777" w:rsidR="00EA3834" w:rsidRDefault="00EA3834" w:rsidP="00EA3834">
      <w:pPr>
        <w:bidi/>
      </w:pPr>
    </w:p>
    <w:p w14:paraId="614212C6" w14:textId="77777777" w:rsidR="00EA3834" w:rsidRPr="00B76C0C" w:rsidRDefault="00EA3834" w:rsidP="00EA3834">
      <w:pPr>
        <w:bidi/>
        <w:rPr>
          <w:b/>
          <w:bCs/>
          <w:sz w:val="24"/>
          <w:szCs w:val="24"/>
        </w:rPr>
      </w:pPr>
      <w:r w:rsidRPr="00B76C0C">
        <w:rPr>
          <w:rFonts w:cs="Arial"/>
          <w:b/>
          <w:bCs/>
          <w:sz w:val="24"/>
          <w:szCs w:val="24"/>
          <w:rtl/>
        </w:rPr>
        <w:t>7. التفاوض على صفقة جيدة</w:t>
      </w:r>
    </w:p>
    <w:p w14:paraId="3ED72400" w14:textId="77777777" w:rsidR="00EA3834" w:rsidRDefault="00EA3834" w:rsidP="00EA3834">
      <w:pPr>
        <w:bidi/>
        <w:rPr>
          <w:rFonts w:cs="Arial"/>
          <w:rtl/>
        </w:rPr>
      </w:pPr>
      <w:r>
        <w:rPr>
          <w:rFonts w:cs="Arial"/>
          <w:rtl/>
        </w:rPr>
        <w:t>هذا هو الفن في حد ذاته ، ولكن عليك دائمًا تحديد السعر الذي سترفض فيه إجراء المزيد من المفاوضات.</w:t>
      </w:r>
    </w:p>
    <w:p w14:paraId="5E8CE752" w14:textId="77777777" w:rsidR="00EA3834" w:rsidRDefault="00EA3834" w:rsidP="00EA3834">
      <w:pPr>
        <w:bidi/>
      </w:pPr>
    </w:p>
    <w:p w14:paraId="5E930E07" w14:textId="77777777" w:rsidR="00EA3834" w:rsidRPr="00B76C0C" w:rsidRDefault="00EA3834" w:rsidP="00EA3834">
      <w:pPr>
        <w:bidi/>
        <w:rPr>
          <w:b/>
          <w:bCs/>
        </w:rPr>
      </w:pPr>
      <w:r w:rsidRPr="00B76C0C">
        <w:rPr>
          <w:rFonts w:cs="Arial"/>
          <w:b/>
          <w:bCs/>
          <w:rtl/>
        </w:rPr>
        <w:t>8. ترتيب التمويل إذا لزم الأمر</w:t>
      </w:r>
    </w:p>
    <w:p w14:paraId="4A8E0932" w14:textId="77777777" w:rsidR="00EA3834" w:rsidRDefault="00EA3834" w:rsidP="00EA3834">
      <w:pPr>
        <w:bidi/>
        <w:rPr>
          <w:rFonts w:cs="Arial"/>
          <w:rtl/>
        </w:rPr>
      </w:pPr>
      <w:r>
        <w:rPr>
          <w:rFonts w:cs="Arial"/>
          <w:rtl/>
        </w:rPr>
        <w:t xml:space="preserve">يجب ألا يتجاوز </w:t>
      </w:r>
      <w:r>
        <w:rPr>
          <w:rFonts w:cs="Arial" w:hint="cs"/>
          <w:rtl/>
        </w:rPr>
        <w:t xml:space="preserve"> معدل </w:t>
      </w:r>
      <w:r>
        <w:rPr>
          <w:rFonts w:cs="Arial"/>
          <w:rtl/>
        </w:rPr>
        <w:t>القسط الشهري كقاعدة عامة 20٪ من راتب ا</w:t>
      </w:r>
      <w:r>
        <w:rPr>
          <w:rFonts w:cs="Arial" w:hint="cs"/>
          <w:rtl/>
        </w:rPr>
        <w:t>لشهري</w:t>
      </w:r>
      <w:r>
        <w:rPr>
          <w:rFonts w:cs="Arial"/>
          <w:rtl/>
        </w:rPr>
        <w:t>. اختر قسطًا مريحًا</w:t>
      </w:r>
      <w:r>
        <w:rPr>
          <w:rFonts w:cs="Arial" w:hint="cs"/>
          <w:rtl/>
        </w:rPr>
        <w:t>.</w:t>
      </w:r>
    </w:p>
    <w:p w14:paraId="46039729" w14:textId="77777777" w:rsidR="00EA3834" w:rsidRDefault="00EA3834" w:rsidP="00EA3834">
      <w:pPr>
        <w:bidi/>
      </w:pPr>
    </w:p>
    <w:p w14:paraId="12CACB20" w14:textId="77777777" w:rsidR="00EA3834" w:rsidRPr="00B76C0C" w:rsidRDefault="00EA3834" w:rsidP="00EA3834">
      <w:pPr>
        <w:bidi/>
        <w:rPr>
          <w:b/>
          <w:bCs/>
        </w:rPr>
      </w:pPr>
      <w:r>
        <w:rPr>
          <w:rFonts w:cs="Arial"/>
          <w:b/>
          <w:bCs/>
          <w:rtl/>
        </w:rPr>
        <w:t xml:space="preserve">9. نقل التأمين والملكية </w:t>
      </w:r>
      <w:r w:rsidRPr="00B76C0C">
        <w:rPr>
          <w:rFonts w:cs="Arial"/>
          <w:b/>
          <w:bCs/>
          <w:rtl/>
        </w:rPr>
        <w:t>.</w:t>
      </w:r>
    </w:p>
    <w:p w14:paraId="4C208058" w14:textId="77777777" w:rsidR="00EA3834" w:rsidRPr="00EA3834" w:rsidRDefault="00EA3834" w:rsidP="00EA3834">
      <w:pPr>
        <w:rPr>
          <w:rFonts w:cstheme="minorHAnsi"/>
          <w:b/>
          <w:sz w:val="24"/>
          <w:lang w:val="en-IN"/>
        </w:rPr>
      </w:pPr>
    </w:p>
    <w:p w14:paraId="3428AC50" w14:textId="77777777" w:rsidR="00845595" w:rsidRPr="00845595" w:rsidRDefault="00845595">
      <w:pPr>
        <w:rPr>
          <w:lang w:val="en-IN"/>
        </w:rPr>
      </w:pPr>
    </w:p>
    <w:sectPr w:rsidR="00845595" w:rsidRPr="00845595" w:rsidSect="0096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57C"/>
    <w:multiLevelType w:val="hybridMultilevel"/>
    <w:tmpl w:val="E4E24FD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26F9"/>
    <w:multiLevelType w:val="hybridMultilevel"/>
    <w:tmpl w:val="C9625DC6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06598"/>
    <w:multiLevelType w:val="hybridMultilevel"/>
    <w:tmpl w:val="7D3E129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361453">
    <w:abstractNumId w:val="0"/>
  </w:num>
  <w:num w:numId="2" w16cid:durableId="1243679885">
    <w:abstractNumId w:val="2"/>
  </w:num>
  <w:num w:numId="3" w16cid:durableId="236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95"/>
    <w:rsid w:val="000A78D6"/>
    <w:rsid w:val="003C7078"/>
    <w:rsid w:val="004D1456"/>
    <w:rsid w:val="00706864"/>
    <w:rsid w:val="00845595"/>
    <w:rsid w:val="00960B79"/>
    <w:rsid w:val="00BF51A8"/>
    <w:rsid w:val="00D913FE"/>
    <w:rsid w:val="00EA3834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CAA8"/>
  <w15:docId w15:val="{894B40FB-D74E-4B1D-9B29-878EDEA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georgie.za</dc:creator>
  <cp:lastModifiedBy>Hamood AL-Hasani</cp:lastModifiedBy>
  <cp:revision>2</cp:revision>
  <dcterms:created xsi:type="dcterms:W3CDTF">2022-09-12T09:12:00Z</dcterms:created>
  <dcterms:modified xsi:type="dcterms:W3CDTF">2022-09-12T09:12:00Z</dcterms:modified>
</cp:coreProperties>
</file>